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A12" w:rsidRPr="00F21A12" w:rsidRDefault="00F21A12" w:rsidP="00F21A12">
      <w:r w:rsidRPr="00F21A12">
        <w:t>USNESENÍ z 5. veřejného zasedání Zastupitelstva obce Sedliště</w:t>
      </w:r>
      <w:r w:rsidRPr="00F21A12">
        <w:br/>
        <w:t xml:space="preserve">dne </w:t>
      </w:r>
      <w:bookmarkStart w:id="0" w:name="_GoBack"/>
      <w:proofErr w:type="gramStart"/>
      <w:r w:rsidRPr="00F21A12">
        <w:t>30.9.2011</w:t>
      </w:r>
      <w:bookmarkEnd w:id="0"/>
      <w:proofErr w:type="gramEnd"/>
    </w:p>
    <w:p w:rsidR="00F21A12" w:rsidRPr="00F21A12" w:rsidRDefault="00F21A12" w:rsidP="00F21A12">
      <w:r w:rsidRPr="00F21A12">
        <w:t xml:space="preserve">I.  ZO projednalo a  </w:t>
      </w:r>
      <w:proofErr w:type="gramStart"/>
      <w:r w:rsidRPr="00F21A12">
        <w:t>schvaluje :   </w:t>
      </w:r>
      <w:r w:rsidRPr="00F21A12">
        <w:br/>
        <w:t>        37</w:t>
      </w:r>
      <w:proofErr w:type="gramEnd"/>
      <w:r w:rsidRPr="00F21A12">
        <w:t>.    Program 5. veřejného zasedání zastupitelstva obce Sedliště</w:t>
      </w:r>
      <w:r w:rsidRPr="00F21A12">
        <w:br/>
        <w:t>        38.    Rozpočtový výhled na období 2013-2014</w:t>
      </w:r>
      <w:r w:rsidRPr="00F21A12">
        <w:br/>
        <w:t>        39.    Rozpočtové opatření č. 2/2011</w:t>
      </w:r>
      <w:r w:rsidRPr="00F21A12">
        <w:br/>
        <w:t>        40.    Veřejnoprávní smlouvu s městem Nepomuk o zabezpečení provedené</w:t>
      </w:r>
      <w:r w:rsidRPr="00F21A12">
        <w:br/>
        <w:t>                 zápisů údajů do informačního systému územní identifikace adres a </w:t>
      </w:r>
      <w:r w:rsidRPr="00F21A12">
        <w:br/>
        <w:t>                 nemovitostí /RÚIAN/</w:t>
      </w:r>
      <w:r w:rsidRPr="00F21A12">
        <w:br/>
        <w:t>        41.    Dodatek č. 1 k veřejnoprávní smlouvě na výkon přenesené působnosti na </w:t>
      </w:r>
      <w:r w:rsidRPr="00F21A12">
        <w:br/>
        <w:t>                 úseku evidence obyvatel</w:t>
      </w:r>
    </w:p>
    <w:p w:rsidR="00B0478C" w:rsidRDefault="00B0478C"/>
    <w:sectPr w:rsidR="00B04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12"/>
    <w:rsid w:val="00B0478C"/>
    <w:rsid w:val="00F2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F21A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21A1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21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F21A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21A1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21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2015-11-11T12:58:00Z</dcterms:created>
  <dcterms:modified xsi:type="dcterms:W3CDTF">2015-11-11T12:59:00Z</dcterms:modified>
</cp:coreProperties>
</file>